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1D791" w14:textId="77777777" w:rsidR="00B208F9" w:rsidRDefault="00B208F9" w:rsidP="00B208F9">
      <w:pPr>
        <w:spacing w:line="360" w:lineRule="auto"/>
        <w:rPr>
          <w:rFonts w:ascii="Helvetica Neue" w:hAnsi="Helvetica Neue"/>
          <w:color w:val="1D2228"/>
          <w:shd w:val="clear" w:color="auto" w:fill="FFFFFF"/>
        </w:rPr>
      </w:pPr>
      <w:r w:rsidRPr="00B208F9">
        <w:rPr>
          <w:rFonts w:ascii="Helvetica Neue" w:hAnsi="Helvetica Neue"/>
          <w:b/>
          <w:bCs/>
          <w:color w:val="1D2228"/>
          <w:sz w:val="40"/>
          <w:szCs w:val="40"/>
          <w:shd w:val="clear" w:color="auto" w:fill="FFFFFF"/>
        </w:rPr>
        <w:t>Regelsæt for Privattræning i Slagelse Tennisklub</w:t>
      </w:r>
      <w:r>
        <w:rPr>
          <w:rFonts w:ascii="Helvetica Neue" w:hAnsi="Helvetica Neue"/>
          <w:color w:val="1D2228"/>
          <w:sz w:val="20"/>
          <w:szCs w:val="20"/>
        </w:rPr>
        <w:br/>
      </w:r>
      <w:r w:rsidRPr="00B208F9">
        <w:rPr>
          <w:rFonts w:ascii="Helvetica Neue" w:hAnsi="Helvetica Neue"/>
          <w:b/>
          <w:bCs/>
          <w:color w:val="1D2228"/>
          <w:shd w:val="clear" w:color="auto" w:fill="FFFFFF"/>
        </w:rPr>
        <w:t>1. Formål:</w:t>
      </w: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color w:val="1D2228"/>
          <w:shd w:val="clear" w:color="auto" w:fill="FFFFFF"/>
        </w:rPr>
        <w:t>Dette regelsæt har til formål at sikre klare rammer for medlemmer, trænere og bestyrelse</w:t>
      </w: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color w:val="1D2228"/>
          <w:shd w:val="clear" w:color="auto" w:fill="FFFFFF"/>
        </w:rPr>
        <w:t>omkring afvikling af privattræning i Slagelse Tennisklub. Regelsættet skal sikre, at</w:t>
      </w: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color w:val="1D2228"/>
          <w:shd w:val="clear" w:color="auto" w:fill="FFFFFF"/>
        </w:rPr>
        <w:t>privattræning foregår på ordnede vilkår, er tilgængelig for alle medlemmer og understøtter</w:t>
      </w: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color w:val="1D2228"/>
          <w:shd w:val="clear" w:color="auto" w:fill="FFFFFF"/>
        </w:rPr>
        <w:t>klubbens sportslige udvikling.</w:t>
      </w:r>
    </w:p>
    <w:p w14:paraId="5A92CD62" w14:textId="77777777" w:rsidR="00B208F9" w:rsidRDefault="00B208F9" w:rsidP="00B208F9">
      <w:pPr>
        <w:spacing w:line="360" w:lineRule="auto"/>
        <w:rPr>
          <w:rFonts w:ascii="Helvetica Neue" w:hAnsi="Helvetica Neue"/>
          <w:color w:val="1D2228"/>
          <w:shd w:val="clear" w:color="auto" w:fill="FFFFFF"/>
        </w:rPr>
      </w:pP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b/>
          <w:bCs/>
          <w:color w:val="1D2228"/>
          <w:shd w:val="clear" w:color="auto" w:fill="FFFFFF"/>
        </w:rPr>
        <w:t>2. Definition af privattræning:</w:t>
      </w: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color w:val="1D2228"/>
          <w:shd w:val="clear" w:color="auto" w:fill="FFFFFF"/>
        </w:rPr>
        <w:t>Privattræning defineres som træning, hvor en træner underviser et eller flere medlemmer</w:t>
      </w: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color w:val="1D2228"/>
          <w:shd w:val="clear" w:color="auto" w:fill="FFFFFF"/>
        </w:rPr>
        <w:t>individuelt uden for klubbens almindelige træningsaktiviteter. Privattræning kan være</w:t>
      </w: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color w:val="1D2228"/>
          <w:shd w:val="clear" w:color="auto" w:fill="FFFFFF"/>
        </w:rPr>
        <w:t>enkelttimer eller forløb med flere sessioner.</w:t>
      </w:r>
    </w:p>
    <w:p w14:paraId="7EB3FC54" w14:textId="5C3E7994" w:rsidR="00B208F9" w:rsidRDefault="00B208F9" w:rsidP="00B208F9">
      <w:pPr>
        <w:spacing w:line="360" w:lineRule="auto"/>
        <w:rPr>
          <w:rFonts w:ascii="Helvetica Neue" w:hAnsi="Helvetica Neue"/>
          <w:color w:val="1D2228"/>
          <w:shd w:val="clear" w:color="auto" w:fill="FFFFFF"/>
        </w:rPr>
      </w:pP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b/>
          <w:bCs/>
          <w:color w:val="1D2228"/>
          <w:shd w:val="clear" w:color="auto" w:fill="FFFFFF"/>
        </w:rPr>
        <w:t>3. Godkendte trænere:</w:t>
      </w: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color w:val="1D2228"/>
          <w:shd w:val="clear" w:color="auto" w:fill="FFFFFF"/>
        </w:rPr>
        <w:sym w:font="Symbol" w:char="F0B7"/>
      </w:r>
      <w:r w:rsidRPr="00B208F9">
        <w:rPr>
          <w:rFonts w:ascii="Helvetica Neue" w:hAnsi="Helvetica Neue"/>
          <w:color w:val="1D2228"/>
          <w:shd w:val="clear" w:color="auto" w:fill="FFFFFF"/>
        </w:rPr>
        <w:t xml:space="preserve"> Kun trænere, der er godkendt af klubbens bestyrelse i samarbejde med cheftræneren, må tilbyde privattræning i</w:t>
      </w:r>
      <w:r>
        <w:rPr>
          <w:rFonts w:ascii="Helvetica Neue" w:hAnsi="Helvetica Neue"/>
          <w:color w:val="1D2228"/>
        </w:rPr>
        <w:t xml:space="preserve"> </w:t>
      </w:r>
      <w:r w:rsidRPr="00B208F9">
        <w:rPr>
          <w:rFonts w:ascii="Helvetica Neue" w:hAnsi="Helvetica Neue"/>
          <w:color w:val="1D2228"/>
          <w:shd w:val="clear" w:color="auto" w:fill="FFFFFF"/>
        </w:rPr>
        <w:t>klubbens faciliteter.</w:t>
      </w: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color w:val="1D2228"/>
          <w:shd w:val="clear" w:color="auto" w:fill="FFFFFF"/>
        </w:rPr>
        <w:sym w:font="Symbol" w:char="F0B7"/>
      </w:r>
      <w:r w:rsidRPr="00B208F9">
        <w:rPr>
          <w:rFonts w:ascii="Helvetica Neue" w:hAnsi="Helvetica Neue"/>
          <w:color w:val="1D2228"/>
          <w:shd w:val="clear" w:color="auto" w:fill="FFFFFF"/>
        </w:rPr>
        <w:t xml:space="preserve"> For at blive godkendt skal træneren være medlem af Slagelse Tennisklub.</w:t>
      </w: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color w:val="1D2228"/>
          <w:shd w:val="clear" w:color="auto" w:fill="FFFFFF"/>
        </w:rPr>
        <w:sym w:font="Symbol" w:char="F0B7"/>
      </w:r>
      <w:r w:rsidRPr="00B208F9">
        <w:rPr>
          <w:rFonts w:ascii="Helvetica Neue" w:hAnsi="Helvetica Neue"/>
          <w:color w:val="1D2228"/>
          <w:shd w:val="clear" w:color="auto" w:fill="FFFFFF"/>
        </w:rPr>
        <w:t xml:space="preserve"> Klubben fører en opdateret liste over godkendte trænere på hjemmesiden.</w:t>
      </w:r>
    </w:p>
    <w:p w14:paraId="563E42B4" w14:textId="77777777" w:rsidR="00B208F9" w:rsidRDefault="00B208F9" w:rsidP="00B208F9">
      <w:pPr>
        <w:spacing w:line="360" w:lineRule="auto"/>
        <w:rPr>
          <w:rFonts w:ascii="Helvetica Neue" w:hAnsi="Helvetica Neue"/>
          <w:color w:val="1D2228"/>
          <w:shd w:val="clear" w:color="auto" w:fill="FFFFFF"/>
        </w:rPr>
      </w:pP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b/>
          <w:bCs/>
          <w:color w:val="1D2228"/>
          <w:shd w:val="clear" w:color="auto" w:fill="FFFFFF"/>
        </w:rPr>
        <w:t>4. Booking og reservation af baner:</w:t>
      </w: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color w:val="1D2228"/>
          <w:shd w:val="clear" w:color="auto" w:fill="FFFFFF"/>
        </w:rPr>
        <w:sym w:font="Symbol" w:char="F0B7"/>
      </w:r>
      <w:r w:rsidRPr="00B208F9">
        <w:rPr>
          <w:rFonts w:ascii="Helvetica Neue" w:hAnsi="Helvetica Neue"/>
          <w:color w:val="1D2228"/>
          <w:shd w:val="clear" w:color="auto" w:fill="FFFFFF"/>
        </w:rPr>
        <w:t xml:space="preserve"> Privattræning må kun foregå på baner, der er reserveret til formålet.</w:t>
      </w: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color w:val="1D2228"/>
          <w:shd w:val="clear" w:color="auto" w:fill="FFFFFF"/>
        </w:rPr>
        <w:sym w:font="Symbol" w:char="F0B7"/>
      </w:r>
      <w:r w:rsidRPr="00B208F9">
        <w:rPr>
          <w:rFonts w:ascii="Helvetica Neue" w:hAnsi="Helvetica Neue"/>
          <w:color w:val="1D2228"/>
          <w:shd w:val="clear" w:color="auto" w:fill="FFFFFF"/>
        </w:rPr>
        <w:t xml:space="preserve"> Trænere/spillere skal booke baner til privattræning gennem klubbens</w:t>
      </w:r>
      <w:r>
        <w:rPr>
          <w:rFonts w:ascii="Helvetica Neue" w:hAnsi="Helvetica Neue"/>
          <w:color w:val="1D2228"/>
        </w:rPr>
        <w:t xml:space="preserve"> </w:t>
      </w:r>
      <w:r w:rsidRPr="00B208F9">
        <w:rPr>
          <w:rFonts w:ascii="Helvetica Neue" w:hAnsi="Helvetica Neue"/>
          <w:color w:val="1D2228"/>
          <w:shd w:val="clear" w:color="auto" w:fill="FFFFFF"/>
        </w:rPr>
        <w:t>bookingsystem.</w:t>
      </w:r>
    </w:p>
    <w:p w14:paraId="4C6A0E64" w14:textId="77777777" w:rsidR="00B208F9" w:rsidRDefault="00B208F9" w:rsidP="00B208F9">
      <w:pPr>
        <w:spacing w:line="360" w:lineRule="auto"/>
        <w:rPr>
          <w:rFonts w:ascii="Helvetica Neue" w:hAnsi="Helvetica Neue"/>
          <w:color w:val="1D2228"/>
          <w:shd w:val="clear" w:color="auto" w:fill="FFFFFF"/>
        </w:rPr>
      </w:pP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b/>
          <w:bCs/>
          <w:color w:val="1D2228"/>
          <w:shd w:val="clear" w:color="auto" w:fill="FFFFFF"/>
        </w:rPr>
        <w:t>5. Honorar og afregning:</w:t>
      </w: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color w:val="1D2228"/>
          <w:shd w:val="clear" w:color="auto" w:fill="FFFFFF"/>
        </w:rPr>
        <w:sym w:font="Symbol" w:char="F0B7"/>
      </w:r>
      <w:r w:rsidRPr="00B208F9">
        <w:rPr>
          <w:rFonts w:ascii="Helvetica Neue" w:hAnsi="Helvetica Neue"/>
          <w:color w:val="1D2228"/>
          <w:shd w:val="clear" w:color="auto" w:fill="FFFFFF"/>
        </w:rPr>
        <w:t xml:space="preserve"> Trænerne fastsætter selv prisen for privattræning</w:t>
      </w: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color w:val="1D2228"/>
          <w:shd w:val="clear" w:color="auto" w:fill="FFFFFF"/>
        </w:rPr>
        <w:sym w:font="Symbol" w:char="F0B7"/>
      </w:r>
      <w:r w:rsidRPr="00B208F9">
        <w:rPr>
          <w:rFonts w:ascii="Helvetica Neue" w:hAnsi="Helvetica Neue"/>
          <w:color w:val="1D2228"/>
          <w:shd w:val="clear" w:color="auto" w:fill="FFFFFF"/>
        </w:rPr>
        <w:t xml:space="preserve"> Betalingen for privattræning sker direkte mellem medlem og træner</w:t>
      </w: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color w:val="1D2228"/>
          <w:shd w:val="clear" w:color="auto" w:fill="FFFFFF"/>
        </w:rPr>
        <w:sym w:font="Symbol" w:char="F0B7"/>
      </w:r>
      <w:r w:rsidRPr="00B208F9">
        <w:rPr>
          <w:rFonts w:ascii="Helvetica Neue" w:hAnsi="Helvetica Neue"/>
          <w:color w:val="1D2228"/>
          <w:shd w:val="clear" w:color="auto" w:fill="FFFFFF"/>
        </w:rPr>
        <w:t xml:space="preserve"> Trænere er selv ansvarlige for at overholde relevante skattemæssige forpligtelser</w:t>
      </w:r>
    </w:p>
    <w:p w14:paraId="125EA63B" w14:textId="77777777" w:rsidR="00B208F9" w:rsidRDefault="00B208F9" w:rsidP="00B208F9">
      <w:pPr>
        <w:spacing w:line="360" w:lineRule="auto"/>
        <w:rPr>
          <w:rFonts w:ascii="Helvetica Neue" w:hAnsi="Helvetica Neue"/>
          <w:color w:val="1D2228"/>
          <w:shd w:val="clear" w:color="auto" w:fill="FFFFFF"/>
        </w:rPr>
      </w:pPr>
    </w:p>
    <w:p w14:paraId="16366172" w14:textId="77777777" w:rsidR="00B208F9" w:rsidRDefault="00B208F9" w:rsidP="00B208F9">
      <w:pPr>
        <w:spacing w:line="360" w:lineRule="auto"/>
        <w:rPr>
          <w:rFonts w:ascii="Helvetica Neue" w:hAnsi="Helvetica Neue"/>
          <w:color w:val="1D2228"/>
          <w:shd w:val="clear" w:color="auto" w:fill="FFFFFF"/>
        </w:rPr>
      </w:pPr>
      <w:r w:rsidRPr="00B208F9">
        <w:rPr>
          <w:rFonts w:ascii="Helvetica Neue" w:hAnsi="Helvetica Neue"/>
          <w:color w:val="1D2228"/>
        </w:rPr>
        <w:lastRenderedPageBreak/>
        <w:br/>
      </w:r>
      <w:r w:rsidRPr="00B208F9">
        <w:rPr>
          <w:rFonts w:ascii="Helvetica Neue" w:hAnsi="Helvetica Neue"/>
          <w:b/>
          <w:bCs/>
          <w:color w:val="1D2228"/>
          <w:shd w:val="clear" w:color="auto" w:fill="FFFFFF"/>
        </w:rPr>
        <w:t>6. Konkurrencebegrænsning:</w:t>
      </w: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color w:val="1D2228"/>
          <w:shd w:val="clear" w:color="auto" w:fill="FFFFFF"/>
        </w:rPr>
        <w:sym w:font="Symbol" w:char="F0B7"/>
      </w:r>
      <w:r w:rsidRPr="00B208F9">
        <w:rPr>
          <w:rFonts w:ascii="Helvetica Neue" w:hAnsi="Helvetica Neue"/>
          <w:color w:val="1D2228"/>
          <w:shd w:val="clear" w:color="auto" w:fill="FFFFFF"/>
        </w:rPr>
        <w:t xml:space="preserve"> Privattrænere må ikke drive konkurrerende virksomhed i forhold til Slagelse</w:t>
      </w: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color w:val="1D2228"/>
          <w:shd w:val="clear" w:color="auto" w:fill="FFFFFF"/>
        </w:rPr>
        <w:t>Tennisklub</w:t>
      </w: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color w:val="1D2228"/>
          <w:shd w:val="clear" w:color="auto" w:fill="FFFFFF"/>
        </w:rPr>
        <w:sym w:font="Symbol" w:char="F0B7"/>
      </w:r>
      <w:r w:rsidRPr="00B208F9">
        <w:rPr>
          <w:rFonts w:ascii="Helvetica Neue" w:hAnsi="Helvetica Neue"/>
          <w:color w:val="1D2228"/>
          <w:shd w:val="clear" w:color="auto" w:fill="FFFFFF"/>
        </w:rPr>
        <w:t xml:space="preserve"> Det er ikke tilladt at oprette faste hold med abonnementsordninger, der kan</w:t>
      </w: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color w:val="1D2228"/>
          <w:shd w:val="clear" w:color="auto" w:fill="FFFFFF"/>
        </w:rPr>
        <w:t>konkurrere med klubbens ordinære træningstilbud</w:t>
      </w: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color w:val="1D2228"/>
          <w:shd w:val="clear" w:color="auto" w:fill="FFFFFF"/>
        </w:rPr>
        <w:sym w:font="Symbol" w:char="F0B7"/>
      </w:r>
      <w:r w:rsidRPr="00B208F9">
        <w:rPr>
          <w:rFonts w:ascii="Helvetica Neue" w:hAnsi="Helvetica Neue"/>
          <w:color w:val="1D2228"/>
          <w:shd w:val="clear" w:color="auto" w:fill="FFFFFF"/>
        </w:rPr>
        <w:t xml:space="preserve"> Ved tvivlsspørgsmål om, hvorvidt en træningsaktivitet er i overensstemmelse med</w:t>
      </w: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color w:val="1D2228"/>
          <w:shd w:val="clear" w:color="auto" w:fill="FFFFFF"/>
        </w:rPr>
        <w:t>disse regler, skal bestyrelsen og cheftræner konsulteres på forhånd.</w:t>
      </w:r>
    </w:p>
    <w:p w14:paraId="566D0896" w14:textId="77777777" w:rsidR="00B208F9" w:rsidRDefault="00B208F9" w:rsidP="00B208F9">
      <w:pPr>
        <w:spacing w:line="360" w:lineRule="auto"/>
        <w:rPr>
          <w:rFonts w:ascii="Helvetica Neue" w:hAnsi="Helvetica Neue"/>
          <w:color w:val="1D2228"/>
          <w:shd w:val="clear" w:color="auto" w:fill="FFFFFF"/>
        </w:rPr>
      </w:pP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b/>
          <w:bCs/>
          <w:color w:val="1D2228"/>
          <w:shd w:val="clear" w:color="auto" w:fill="FFFFFF"/>
        </w:rPr>
        <w:t>7. Ansvar og forsikring:</w:t>
      </w: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color w:val="1D2228"/>
          <w:shd w:val="clear" w:color="auto" w:fill="FFFFFF"/>
        </w:rPr>
        <w:sym w:font="Symbol" w:char="F0B7"/>
      </w:r>
      <w:r w:rsidRPr="00B208F9">
        <w:rPr>
          <w:rFonts w:ascii="Helvetica Neue" w:hAnsi="Helvetica Neue"/>
          <w:color w:val="1D2228"/>
          <w:shd w:val="clear" w:color="auto" w:fill="FFFFFF"/>
        </w:rPr>
        <w:t xml:space="preserve"> Klubben påtager sig intet ansvar for skader opstået under privattræning.</w:t>
      </w:r>
    </w:p>
    <w:p w14:paraId="076060C3" w14:textId="77777777" w:rsidR="00B208F9" w:rsidRDefault="00B208F9" w:rsidP="00B208F9">
      <w:pPr>
        <w:spacing w:line="360" w:lineRule="auto"/>
        <w:rPr>
          <w:rFonts w:ascii="Helvetica Neue" w:hAnsi="Helvetica Neue"/>
          <w:color w:val="1D2228"/>
          <w:shd w:val="clear" w:color="auto" w:fill="FFFFFF"/>
        </w:rPr>
      </w:pP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b/>
          <w:bCs/>
          <w:color w:val="1D2228"/>
          <w:shd w:val="clear" w:color="auto" w:fill="FFFFFF"/>
        </w:rPr>
        <w:t>8. Prioritering af klubaktiviteter:</w:t>
      </w: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color w:val="1D2228"/>
          <w:shd w:val="clear" w:color="auto" w:fill="FFFFFF"/>
        </w:rPr>
        <w:sym w:font="Symbol" w:char="F0B7"/>
      </w:r>
      <w:r w:rsidRPr="00B208F9">
        <w:rPr>
          <w:rFonts w:ascii="Helvetica Neue" w:hAnsi="Helvetica Neue"/>
          <w:color w:val="1D2228"/>
          <w:shd w:val="clear" w:color="auto" w:fill="FFFFFF"/>
        </w:rPr>
        <w:t xml:space="preserve"> Klubbens organiserede træning, turneringer og andre officielle arrangementer har</w:t>
      </w: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color w:val="1D2228"/>
          <w:shd w:val="clear" w:color="auto" w:fill="FFFFFF"/>
        </w:rPr>
        <w:t>altid forrang for privattræning.</w:t>
      </w:r>
    </w:p>
    <w:p w14:paraId="44BBC787" w14:textId="77777777" w:rsidR="00B208F9" w:rsidRDefault="00B208F9" w:rsidP="00B208F9">
      <w:pPr>
        <w:spacing w:line="360" w:lineRule="auto"/>
        <w:rPr>
          <w:rFonts w:ascii="Helvetica Neue" w:hAnsi="Helvetica Neue"/>
          <w:color w:val="1D2228"/>
          <w:shd w:val="clear" w:color="auto" w:fill="FFFFFF"/>
        </w:rPr>
      </w:pP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b/>
          <w:bCs/>
          <w:color w:val="1D2228"/>
          <w:shd w:val="clear" w:color="auto" w:fill="FFFFFF"/>
        </w:rPr>
        <w:t>9. Træningsudstyr:</w:t>
      </w: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color w:val="1D2228"/>
          <w:shd w:val="clear" w:color="auto" w:fill="FFFFFF"/>
        </w:rPr>
        <w:sym w:font="Symbol" w:char="F0B7"/>
      </w:r>
      <w:r w:rsidRPr="00B208F9">
        <w:rPr>
          <w:rFonts w:ascii="Helvetica Neue" w:hAnsi="Helvetica Neue"/>
          <w:color w:val="1D2228"/>
          <w:shd w:val="clear" w:color="auto" w:fill="FFFFFF"/>
        </w:rPr>
        <w:t xml:space="preserve"> Klubbens udstyr og bolde må IKKE anvendes til private træningstimer.</w:t>
      </w:r>
    </w:p>
    <w:p w14:paraId="71BEB02F" w14:textId="77777777" w:rsidR="00B208F9" w:rsidRDefault="00B208F9" w:rsidP="00B208F9">
      <w:pPr>
        <w:spacing w:line="360" w:lineRule="auto"/>
        <w:rPr>
          <w:rFonts w:ascii="Helvetica Neue" w:hAnsi="Helvetica Neue"/>
          <w:color w:val="1D2228"/>
          <w:shd w:val="clear" w:color="auto" w:fill="FFFFFF"/>
        </w:rPr>
      </w:pP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b/>
          <w:bCs/>
          <w:color w:val="1D2228"/>
          <w:shd w:val="clear" w:color="auto" w:fill="FFFFFF"/>
        </w:rPr>
        <w:t>10. Medlemskab</w:t>
      </w: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color w:val="1D2228"/>
          <w:shd w:val="clear" w:color="auto" w:fill="FFFFFF"/>
        </w:rPr>
        <w:sym w:font="Symbol" w:char="F0B7"/>
      </w:r>
      <w:r w:rsidRPr="00B208F9">
        <w:rPr>
          <w:rFonts w:ascii="Helvetica Neue" w:hAnsi="Helvetica Neue"/>
          <w:color w:val="1D2228"/>
          <w:shd w:val="clear" w:color="auto" w:fill="FFFFFF"/>
        </w:rPr>
        <w:t xml:space="preserve"> Privattræning kan kun tilbydes til personer, der er medlemmer af Slagelse</w:t>
      </w: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color w:val="1D2228"/>
          <w:shd w:val="clear" w:color="auto" w:fill="FFFFFF"/>
        </w:rPr>
        <w:t>Tennisklub</w:t>
      </w: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color w:val="1D2228"/>
          <w:shd w:val="clear" w:color="auto" w:fill="FFFFFF"/>
        </w:rPr>
        <w:sym w:font="Symbol" w:char="F0B7"/>
      </w:r>
      <w:r w:rsidRPr="00B208F9">
        <w:rPr>
          <w:rFonts w:ascii="Helvetica Neue" w:hAnsi="Helvetica Neue"/>
          <w:color w:val="1D2228"/>
          <w:shd w:val="clear" w:color="auto" w:fill="FFFFFF"/>
        </w:rPr>
        <w:t xml:space="preserve"> Undtagelse: Potentielle nye medlemmer kan modtage én prøvetræning, hvorefter</w:t>
      </w: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color w:val="1D2228"/>
          <w:shd w:val="clear" w:color="auto" w:fill="FFFFFF"/>
        </w:rPr>
        <w:t>medlemskab er påkrævet.</w:t>
      </w:r>
    </w:p>
    <w:p w14:paraId="50C3AEE3" w14:textId="77777777" w:rsidR="00B208F9" w:rsidRDefault="00B208F9" w:rsidP="00B208F9">
      <w:pPr>
        <w:spacing w:line="360" w:lineRule="auto"/>
        <w:rPr>
          <w:rFonts w:ascii="Helvetica Neue" w:hAnsi="Helvetica Neue"/>
          <w:color w:val="1D2228"/>
          <w:shd w:val="clear" w:color="auto" w:fill="FFFFFF"/>
        </w:rPr>
      </w:pP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b/>
          <w:bCs/>
          <w:color w:val="1D2228"/>
          <w:shd w:val="clear" w:color="auto" w:fill="FFFFFF"/>
        </w:rPr>
        <w:t>11. Sanktioner:</w:t>
      </w: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color w:val="1D2228"/>
          <w:shd w:val="clear" w:color="auto" w:fill="FFFFFF"/>
        </w:rPr>
        <w:sym w:font="Symbol" w:char="F0B7"/>
      </w:r>
      <w:r w:rsidRPr="00B208F9">
        <w:rPr>
          <w:rFonts w:ascii="Helvetica Neue" w:hAnsi="Helvetica Neue"/>
          <w:color w:val="1D2228"/>
          <w:shd w:val="clear" w:color="auto" w:fill="FFFFFF"/>
        </w:rPr>
        <w:t xml:space="preserve"> Ved overtrædelse af regelsættet kan bestyrelsen fratage træneren retten til at</w:t>
      </w: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color w:val="1D2228"/>
          <w:shd w:val="clear" w:color="auto" w:fill="FFFFFF"/>
        </w:rPr>
        <w:t>tilbyde privattræning.</w:t>
      </w: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color w:val="1D2228"/>
          <w:shd w:val="clear" w:color="auto" w:fill="FFFFFF"/>
        </w:rPr>
        <w:sym w:font="Symbol" w:char="F0B7"/>
      </w:r>
      <w:r w:rsidRPr="00B208F9">
        <w:rPr>
          <w:rFonts w:ascii="Helvetica Neue" w:hAnsi="Helvetica Neue"/>
          <w:color w:val="1D2228"/>
          <w:shd w:val="clear" w:color="auto" w:fill="FFFFFF"/>
        </w:rPr>
        <w:t xml:space="preserve"> Gentagne overtrædelser kan medføre eksklusion fra klubben</w:t>
      </w: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color w:val="1D2228"/>
          <w:shd w:val="clear" w:color="auto" w:fill="FFFFFF"/>
        </w:rPr>
        <w:lastRenderedPageBreak/>
        <w:sym w:font="Symbol" w:char="F0B7"/>
      </w:r>
      <w:r w:rsidRPr="00B208F9">
        <w:rPr>
          <w:rFonts w:ascii="Helvetica Neue" w:hAnsi="Helvetica Neue"/>
          <w:color w:val="1D2228"/>
          <w:shd w:val="clear" w:color="auto" w:fill="FFFFFF"/>
        </w:rPr>
        <w:t xml:space="preserve"> Klager over trænere eller privattræning behandles af bestyrelsen i samarbejde med cheftræner.</w:t>
      </w:r>
    </w:p>
    <w:p w14:paraId="21D0F5A9" w14:textId="77777777" w:rsidR="00B208F9" w:rsidRDefault="00B208F9" w:rsidP="00B208F9">
      <w:pPr>
        <w:spacing w:line="360" w:lineRule="auto"/>
        <w:rPr>
          <w:rFonts w:ascii="Helvetica Neue" w:hAnsi="Helvetica Neue"/>
          <w:color w:val="1D2228"/>
          <w:shd w:val="clear" w:color="auto" w:fill="FFFFFF"/>
        </w:rPr>
      </w:pP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b/>
          <w:bCs/>
          <w:color w:val="1D2228"/>
          <w:shd w:val="clear" w:color="auto" w:fill="FFFFFF"/>
        </w:rPr>
        <w:t>12. Evaluering og ændringer</w:t>
      </w: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color w:val="1D2228"/>
          <w:shd w:val="clear" w:color="auto" w:fill="FFFFFF"/>
        </w:rPr>
        <w:sym w:font="Symbol" w:char="F0B7"/>
      </w:r>
      <w:r w:rsidRPr="00B208F9">
        <w:rPr>
          <w:rFonts w:ascii="Helvetica Neue" w:hAnsi="Helvetica Neue"/>
          <w:color w:val="1D2228"/>
          <w:shd w:val="clear" w:color="auto" w:fill="FFFFFF"/>
        </w:rPr>
        <w:t xml:space="preserve"> Regelsættet evalueres årligt af bestyrelsen i samarbejde med cheftræner.</w:t>
      </w: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color w:val="1D2228"/>
          <w:shd w:val="clear" w:color="auto" w:fill="FFFFFF"/>
        </w:rPr>
        <w:sym w:font="Symbol" w:char="F0B7"/>
      </w:r>
      <w:r w:rsidRPr="00B208F9">
        <w:rPr>
          <w:rFonts w:ascii="Helvetica Neue" w:hAnsi="Helvetica Neue"/>
          <w:color w:val="1D2228"/>
          <w:shd w:val="clear" w:color="auto" w:fill="FFFFFF"/>
        </w:rPr>
        <w:t xml:space="preserve"> Ændringer i regelsættet skal godkendes af bestyrelsen og lægges på hjemmesiden.</w:t>
      </w:r>
    </w:p>
    <w:p w14:paraId="39C28876" w14:textId="77777777" w:rsidR="00B208F9" w:rsidRDefault="00B208F9" w:rsidP="00B208F9">
      <w:pPr>
        <w:spacing w:line="360" w:lineRule="auto"/>
        <w:rPr>
          <w:rFonts w:ascii="Helvetica Neue" w:hAnsi="Helvetica Neue"/>
          <w:color w:val="1D2228"/>
          <w:shd w:val="clear" w:color="auto" w:fill="FFFFFF"/>
        </w:rPr>
      </w:pP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b/>
          <w:bCs/>
          <w:color w:val="1D2228"/>
          <w:shd w:val="clear" w:color="auto" w:fill="FFFFFF"/>
        </w:rPr>
        <w:t>13. Ikrafttrædelse:</w:t>
      </w: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color w:val="1D2228"/>
          <w:shd w:val="clear" w:color="auto" w:fill="FFFFFF"/>
        </w:rPr>
        <w:t>Dette regelsæt træder i kraft den 1. juni 2025.</w:t>
      </w:r>
    </w:p>
    <w:p w14:paraId="4AF71BB1" w14:textId="686D076B" w:rsidR="00B208F9" w:rsidRDefault="00B208F9" w:rsidP="00B208F9">
      <w:pPr>
        <w:spacing w:line="360" w:lineRule="auto"/>
      </w:pPr>
      <w:r w:rsidRPr="00B208F9">
        <w:rPr>
          <w:rFonts w:ascii="Helvetica Neue" w:hAnsi="Helvetica Neue"/>
          <w:color w:val="1D2228"/>
        </w:rPr>
        <w:br/>
      </w:r>
      <w:r w:rsidRPr="00B208F9">
        <w:rPr>
          <w:rFonts w:ascii="Helvetica Neue" w:hAnsi="Helvetica Neue"/>
          <w:color w:val="1D2228"/>
          <w:shd w:val="clear" w:color="auto" w:fill="FFFFFF"/>
        </w:rPr>
        <w:t>Godkendt af bestyrelsen i Slagelse Tennisklub</w:t>
      </w:r>
    </w:p>
    <w:sectPr w:rsidR="00B208F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F9"/>
    <w:rsid w:val="00753B6D"/>
    <w:rsid w:val="00B2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9D85D6"/>
  <w15:chartTrackingRefBased/>
  <w15:docId w15:val="{F18849B1-EBFA-404C-85FF-B5EA5119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20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20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208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20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208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20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20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20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20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208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208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208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208F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208F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208F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208F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208F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208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20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20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20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20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20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208F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208F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208F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20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208F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208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403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Nicolai Vincents Jørgensen</dc:creator>
  <cp:keywords/>
  <dc:description/>
  <cp:lastModifiedBy>Nicolai Vincents Jørgensen</cp:lastModifiedBy>
  <cp:revision>1</cp:revision>
  <dcterms:created xsi:type="dcterms:W3CDTF">2025-06-04T08:18:00Z</dcterms:created>
  <dcterms:modified xsi:type="dcterms:W3CDTF">2025-06-04T08:22:00Z</dcterms:modified>
</cp:coreProperties>
</file>